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様式第３号（第14条関係）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43"/>
          <w:sz w:val="28"/>
          <w:fitText w:val="5040" w:id="90"/>
        </w:rPr>
        <w:t>少量危険物等タンク検査申請</w:t>
      </w:r>
      <w:r>
        <w:rPr>
          <w:rFonts w:ascii="ＭＳ 明朝" w:hAnsi="ＭＳ 明朝" w:hint="eastAsia"/>
          <w:spacing w:val="1"/>
          <w:sz w:val="28"/>
          <w:fitText w:val="5040" w:id="90"/>
        </w:rPr>
        <w:t>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44"/>
        <w:gridCol w:w="119"/>
        <w:gridCol w:w="1863"/>
        <w:gridCol w:w="1631"/>
        <w:gridCol w:w="645"/>
        <w:gridCol w:w="1120"/>
        <w:gridCol w:w="2993"/>
      </w:tblGrid>
      <w:tr w:rsidR="00F63061">
        <w:trPr>
          <w:trHeight w:val="2835"/>
        </w:trPr>
        <w:tc>
          <w:tcPr>
            <w:tcW w:w="9515" w:type="dxa"/>
            <w:gridSpan w:val="7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  名                                 </w:t>
            </w:r>
            <w:bookmarkStart w:id="0" w:name="_GoBack"/>
            <w:bookmarkEnd w:id="0"/>
          </w:p>
        </w:tc>
      </w:tr>
      <w:tr w:rsidR="00F63061">
        <w:trPr>
          <w:cantSplit/>
          <w:trHeight w:val="624"/>
        </w:trPr>
        <w:tc>
          <w:tcPr>
            <w:tcW w:w="1144" w:type="dxa"/>
            <w:vMerge w:val="restart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982" w:type="dxa"/>
            <w:gridSpan w:val="2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624"/>
        </w:trPr>
        <w:tc>
          <w:tcPr>
            <w:tcW w:w="1144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982" w:type="dxa"/>
            <w:gridSpan w:val="2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624"/>
        </w:trPr>
        <w:tc>
          <w:tcPr>
            <w:tcW w:w="3126" w:type="dxa"/>
            <w:gridSpan w:val="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2730" w:id="91"/>
              </w:rPr>
              <w:t>設置場</w:t>
            </w:r>
            <w:r>
              <w:rPr>
                <w:rFonts w:ascii="ＭＳ 明朝" w:hAnsi="ＭＳ 明朝" w:hint="eastAsia"/>
                <w:kern w:val="0"/>
                <w:fitText w:val="2730" w:id="91"/>
              </w:rPr>
              <w:t>所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624"/>
        </w:trPr>
        <w:tc>
          <w:tcPr>
            <w:tcW w:w="3126" w:type="dxa"/>
            <w:gridSpan w:val="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30"/>
                <w:kern w:val="0"/>
                <w:fitText w:val="2730" w:id="92"/>
              </w:rPr>
              <w:t>水張又は水圧検査の</w:t>
            </w:r>
            <w:r w:rsidRPr="00CC5D41">
              <w:rPr>
                <w:rFonts w:ascii="ＭＳ 明朝" w:hAnsi="ＭＳ 明朝" w:hint="eastAsia"/>
                <w:spacing w:val="45"/>
                <w:kern w:val="0"/>
                <w:fitText w:val="2730" w:id="92"/>
              </w:rPr>
              <w:t>別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　　　 検　　査</w:t>
            </w:r>
          </w:p>
        </w:tc>
      </w:tr>
      <w:tr w:rsidR="00F63061">
        <w:trPr>
          <w:cantSplit/>
          <w:trHeight w:val="624"/>
        </w:trPr>
        <w:tc>
          <w:tcPr>
            <w:tcW w:w="3126" w:type="dxa"/>
            <w:gridSpan w:val="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タンク最大常用圧力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　　　　 </w:t>
            </w:r>
            <w:proofErr w:type="spellStart"/>
            <w:r>
              <w:rPr>
                <w:rFonts w:ascii="ＭＳ 明朝" w:hAnsi="ＭＳ 明朝" w:hint="eastAsia"/>
              </w:rPr>
              <w:t>kPa</w:t>
            </w:r>
            <w:proofErr w:type="spellEnd"/>
          </w:p>
        </w:tc>
      </w:tr>
      <w:tr w:rsidR="00F63061">
        <w:trPr>
          <w:cantSplit/>
          <w:trHeight w:val="624"/>
        </w:trPr>
        <w:tc>
          <w:tcPr>
            <w:tcW w:w="1263" w:type="dxa"/>
            <w:gridSpan w:val="2"/>
            <w:vMerge w:val="restart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タンクの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186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形状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624"/>
        </w:trPr>
        <w:tc>
          <w:tcPr>
            <w:tcW w:w="1263" w:type="dxa"/>
            <w:gridSpan w:val="2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86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624"/>
        </w:trPr>
        <w:tc>
          <w:tcPr>
            <w:tcW w:w="1263" w:type="dxa"/>
            <w:gridSpan w:val="2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86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材質記号及び板厚</w:t>
            </w:r>
          </w:p>
        </w:tc>
        <w:tc>
          <w:tcPr>
            <w:tcW w:w="2276" w:type="dxa"/>
            <w:gridSpan w:val="2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    量</w:t>
            </w:r>
          </w:p>
        </w:tc>
        <w:tc>
          <w:tcPr>
            <w:tcW w:w="2993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624"/>
        </w:trPr>
        <w:tc>
          <w:tcPr>
            <w:tcW w:w="3126" w:type="dxa"/>
            <w:gridSpan w:val="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製造者及び製造年月日</w:t>
            </w:r>
          </w:p>
        </w:tc>
        <w:tc>
          <w:tcPr>
            <w:tcW w:w="6389" w:type="dxa"/>
            <w:gridSpan w:val="4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63061">
        <w:trPr>
          <w:trHeight w:val="397"/>
        </w:trPr>
        <w:tc>
          <w:tcPr>
            <w:tcW w:w="4757" w:type="dxa"/>
            <w:gridSpan w:val="4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CC5D41">
              <w:rPr>
                <w:rFonts w:ascii="ＭＳ 明朝" w:hAnsi="ＭＳ 明朝" w:hint="eastAsia"/>
                <w:spacing w:val="255"/>
                <w:fitText w:val="1680" w:id="93"/>
              </w:rPr>
              <w:t>受付</w:t>
            </w:r>
            <w:r w:rsidRPr="00CC5D41">
              <w:rPr>
                <w:rFonts w:ascii="ＭＳ 明朝" w:hAnsi="ＭＳ 明朝" w:hint="eastAsia"/>
                <w:spacing w:val="15"/>
                <w:fitText w:val="1680" w:id="93"/>
              </w:rPr>
              <w:t>欄</w:t>
            </w:r>
          </w:p>
        </w:tc>
        <w:tc>
          <w:tcPr>
            <w:tcW w:w="4758" w:type="dxa"/>
            <w:gridSpan w:val="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CC5D41">
              <w:rPr>
                <w:rFonts w:ascii="ＭＳ 明朝" w:hAnsi="ＭＳ 明朝" w:hint="eastAsia"/>
                <w:spacing w:val="255"/>
                <w:fitText w:val="1680" w:id="94"/>
              </w:rPr>
              <w:t>経過</w:t>
            </w:r>
            <w:r w:rsidRPr="00CC5D41">
              <w:rPr>
                <w:rFonts w:ascii="ＭＳ 明朝" w:hAnsi="ＭＳ 明朝" w:hint="eastAsia"/>
                <w:spacing w:val="15"/>
                <w:fitText w:val="1680" w:id="94"/>
              </w:rPr>
              <w:t>欄</w:t>
            </w:r>
          </w:p>
        </w:tc>
      </w:tr>
      <w:tr w:rsidR="00F63061">
        <w:trPr>
          <w:trHeight w:val="850"/>
        </w:trPr>
        <w:tc>
          <w:tcPr>
            <w:tcW w:w="4757" w:type="dxa"/>
            <w:gridSpan w:val="4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4758" w:type="dxa"/>
            <w:gridSpan w:val="3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F63061" w:rsidRDefault="00CC5D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CC5D4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　※印の欄は、記入しないこと。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　タンクの構造明細書を添付すること。</w:t>
      </w:r>
    </w:p>
    <w:p w:rsidR="00F63061" w:rsidRDefault="00F6306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</w:p>
    <w:sectPr w:rsidR="00F6306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24" w:rsidRDefault="00CC5D41">
      <w:r>
        <w:separator/>
      </w:r>
    </w:p>
  </w:endnote>
  <w:endnote w:type="continuationSeparator" w:id="0">
    <w:p w:rsidR="00900924" w:rsidRDefault="00C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24" w:rsidRDefault="00CC5D41">
      <w:r>
        <w:separator/>
      </w:r>
    </w:p>
  </w:footnote>
  <w:footnote w:type="continuationSeparator" w:id="0">
    <w:p w:rsidR="00900924" w:rsidRDefault="00CC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5BA96C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1"/>
    <w:rsid w:val="000B46B0"/>
    <w:rsid w:val="003C65AD"/>
    <w:rsid w:val="00763F1E"/>
    <w:rsid w:val="00900924"/>
    <w:rsid w:val="009806FD"/>
    <w:rsid w:val="00CC5D41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46FA7-FC6B-485E-8CA0-DE1E78F1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5</cp:revision>
  <cp:lastPrinted>2019-06-11T04:32:00Z</cp:lastPrinted>
  <dcterms:created xsi:type="dcterms:W3CDTF">2019-06-25T09:27:00Z</dcterms:created>
  <dcterms:modified xsi:type="dcterms:W3CDTF">2021-03-30T07:47:00Z</dcterms:modified>
</cp:coreProperties>
</file>